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66" w:rsidRPr="00633366" w:rsidRDefault="00633366" w:rsidP="006333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bookmarkStart w:id="0" w:name="_GoBack"/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’Fagdidaktisk reformkursus med henblik på implementering af de nye læreplaner 2017 for fransk-, spansk- og italiensklærere på STX, VUC, HF og HHX’ 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Formål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Kurset formål er at give fransklærere, spansklærere og italiensklærere indsigt i og fagdidaktiske værktøjer til at implementere den undervisning, som reformens justeringer i de romanske sprogs læreplaner har medført.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Kursusudbyder 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Fransklærerforeningen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Kurset laves i samarbejde med 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Fransklærerforeningen laver kurset i samarbejde med spansklærerforeningen og italiensklærerforeningen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Formål og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Indhold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Kurset vil indeholde oplæg og workshops om vigtige områder i den nye læreplan og praktiske didaktiske eksempler på, hvordan disse kan implementeres i undervisningen, herunder fx:</w:t>
      </w:r>
    </w:p>
    <w:p w:rsidR="00633366" w:rsidRPr="00633366" w:rsidRDefault="00633366" w:rsidP="0063336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33366">
        <w:rPr>
          <w:rFonts w:ascii="Arial" w:eastAsia="Times New Roman" w:hAnsi="Arial" w:cs="Arial"/>
          <w:sz w:val="24"/>
          <w:szCs w:val="24"/>
          <w:lang w:eastAsia="da-DK"/>
        </w:rPr>
        <w:t>Oplæg om den nye skriftlige eksamensopgave i italiensk på begynderniveau og fransk på fortsætterniveau samt den daglige praksis vedrørende opbygning af elevernes skriftlige kompetence for alle tre sprogfag.</w:t>
      </w:r>
    </w:p>
    <w:p w:rsidR="00633366" w:rsidRPr="00633366" w:rsidRDefault="00633366" w:rsidP="0063336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33366">
        <w:rPr>
          <w:rFonts w:ascii="Arial" w:eastAsia="Times New Roman" w:hAnsi="Arial" w:cs="Arial"/>
          <w:sz w:val="24"/>
          <w:szCs w:val="24"/>
          <w:lang w:eastAsia="da-DK"/>
        </w:rPr>
        <w:t>Hvordan sikrer vi i praksis, at eleverne får gode planlægnings- og læsestrategier, så de kan forstå, fortolke samt tale og skrive om de fransksprogede forlæg ved både mundtlig og skriftlig eksamen?</w:t>
      </w:r>
    </w:p>
    <w:p w:rsidR="00633366" w:rsidRPr="00633366" w:rsidRDefault="00633366" w:rsidP="0063336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33366">
        <w:rPr>
          <w:rFonts w:ascii="Arial" w:eastAsia="Times New Roman" w:hAnsi="Arial" w:cs="Arial"/>
          <w:sz w:val="24"/>
          <w:szCs w:val="24"/>
          <w:lang w:eastAsia="da-DK"/>
        </w:rPr>
        <w:t>Hvordan sikrer vi, at eleverne bliver i stand til at samtale om et billede i længere tid og udvide samtalen til også at omfatte interkulturelle, samfundsmæssige (og erhvervsfaglige aspekter)?</w:t>
      </w:r>
    </w:p>
    <w:p w:rsidR="00633366" w:rsidRPr="00633366" w:rsidRDefault="00633366" w:rsidP="0063336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33366">
        <w:rPr>
          <w:rFonts w:ascii="Arial" w:eastAsia="Times New Roman" w:hAnsi="Arial" w:cs="Arial"/>
          <w:sz w:val="24"/>
          <w:szCs w:val="24"/>
          <w:lang w:eastAsia="da-DK"/>
        </w:rPr>
        <w:t xml:space="preserve">Zoran </w:t>
      </w:r>
      <w:proofErr w:type="spellStart"/>
      <w:r w:rsidRPr="00633366">
        <w:rPr>
          <w:rFonts w:ascii="Arial" w:eastAsia="Times New Roman" w:hAnsi="Arial" w:cs="Arial"/>
          <w:sz w:val="24"/>
          <w:szCs w:val="24"/>
          <w:lang w:eastAsia="da-DK"/>
        </w:rPr>
        <w:t>Lekovic</w:t>
      </w:r>
      <w:proofErr w:type="spellEnd"/>
      <w:r w:rsidRPr="00633366">
        <w:rPr>
          <w:rFonts w:ascii="Arial" w:eastAsia="Times New Roman" w:hAnsi="Arial" w:cs="Arial"/>
          <w:sz w:val="24"/>
          <w:szCs w:val="24"/>
          <w:lang w:eastAsia="da-DK"/>
        </w:rPr>
        <w:t xml:space="preserve"> viser i praksis, hvordan rap kan hjælpe eleverne til at lære fransk, spansk og italiensk</w:t>
      </w:r>
    </w:p>
    <w:p w:rsidR="00633366" w:rsidRPr="00633366" w:rsidRDefault="00633366" w:rsidP="0063336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33366">
        <w:rPr>
          <w:rFonts w:ascii="Arial" w:eastAsia="Times New Roman" w:hAnsi="Arial" w:cs="Arial"/>
          <w:sz w:val="24"/>
          <w:szCs w:val="24"/>
          <w:lang w:eastAsia="da-DK"/>
        </w:rPr>
        <w:t>Hvordan træner vi elevernes innovative kompetence gennem innovative undervisningsformer og forløb?</w:t>
      </w:r>
    </w:p>
    <w:p w:rsidR="00633366" w:rsidRPr="00633366" w:rsidRDefault="00633366" w:rsidP="0063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33366">
        <w:rPr>
          <w:rFonts w:ascii="Arial" w:eastAsia="Times New Roman" w:hAnsi="Arial" w:cs="Arial"/>
          <w:sz w:val="24"/>
          <w:szCs w:val="24"/>
          <w:lang w:eastAsia="da-DK"/>
        </w:rPr>
        <w:t>Oplæg om ’Den aktuelle samfundsmæssige og politiske situation i Frankrig, Spanien og Italien.’</w:t>
      </w:r>
    </w:p>
    <w:p w:rsidR="00633366" w:rsidRPr="00633366" w:rsidRDefault="00633366" w:rsidP="006333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De enkelte eksempler på forløb vil blive udarbejdet med den progression, som forventes i de nye læreplaner.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Målgruppe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Fransklærere, spansklærere og italiensklærere fra STX, HF, VUC og HHX 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Tid og sted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lastRenderedPageBreak/>
        <w:t>Internatkursus med overnatning: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Fra mandag d. 18. november kl. 09.30 til tirsdag d. 19. november kl. 16.00, 2019.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Sted: Severin Kursuscenter i Middelfart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Pris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4500 kr.  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63336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Tilmelding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Senest 23. oktober 2019 til Ulla Pedersen på </w:t>
      </w:r>
      <w:hyperlink r:id="rId5" w:history="1">
        <w:r w:rsidRPr="006333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a-DK"/>
          </w:rPr>
          <w:t>ulla.pedersen@skolekom.dk</w:t>
        </w:r>
      </w:hyperlink>
      <w:r w:rsidRPr="00633366">
        <w:rPr>
          <w:rFonts w:ascii="Arial" w:eastAsia="Times New Roman" w:hAnsi="Arial" w:cs="Arial"/>
          <w:sz w:val="24"/>
          <w:szCs w:val="24"/>
          <w:lang w:eastAsia="da-DK"/>
        </w:rPr>
        <w:t xml:space="preserve">  tlf.  29 868143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633366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Ved tilmeldingen oplyses navn, ansættelsessted, skolens adresse, fag og ean-nummer. </w:t>
      </w:r>
    </w:p>
    <w:bookmarkEnd w:id="0"/>
    <w:p w:rsidR="0055414D" w:rsidRPr="00633366" w:rsidRDefault="0055414D" w:rsidP="00633366">
      <w:pPr>
        <w:rPr>
          <w:rFonts w:ascii="Arial" w:hAnsi="Arial" w:cs="Arial"/>
        </w:rPr>
      </w:pPr>
    </w:p>
    <w:sectPr w:rsidR="0055414D" w:rsidRPr="006333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86A95"/>
    <w:multiLevelType w:val="multilevel"/>
    <w:tmpl w:val="47D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66"/>
    <w:rsid w:val="0055414D"/>
    <w:rsid w:val="006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EC8C-C1C9-44CC-8ADA-EAAA89D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33366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33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la.pedersen@skoleko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Carsten Pedersen</dc:creator>
  <cp:keywords/>
  <dc:description/>
  <cp:lastModifiedBy>Jan Carsten Pedersen</cp:lastModifiedBy>
  <cp:revision>1</cp:revision>
  <dcterms:created xsi:type="dcterms:W3CDTF">2020-06-27T00:31:00Z</dcterms:created>
  <dcterms:modified xsi:type="dcterms:W3CDTF">2020-06-27T00:32:00Z</dcterms:modified>
</cp:coreProperties>
</file>